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AA28" w14:textId="77777777" w:rsidR="002452A9" w:rsidRDefault="002452A9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AC6864" w:rsidRPr="00AC6864" w14:paraId="1B215916" w14:textId="77777777" w:rsidTr="00754011">
        <w:tc>
          <w:tcPr>
            <w:tcW w:w="6948" w:type="dxa"/>
          </w:tcPr>
          <w:p w14:paraId="7E397ED1" w14:textId="77777777" w:rsidR="002452A9" w:rsidRDefault="002452A9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271A86E" w14:textId="420CC049" w:rsidR="00AC6864" w:rsidRPr="00AC6864" w:rsidRDefault="00AC6864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2D574C58" w14:textId="77777777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09189148" w14:textId="35B8A3B8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11</w:t>
            </w:r>
            <w:r w:rsidR="00931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0E8A2B4F" w14:textId="52FF80F7" w:rsidR="00AC6864" w:rsidRPr="00AC6864" w:rsidRDefault="00AC6864" w:rsidP="00AC686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931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muszak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65AC395C" w14:textId="5F1578CB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515ADF8" wp14:editId="3329A115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6C95E8BF" w14:textId="107DDD59" w:rsidR="00F230F4" w:rsidRPr="00AC6864" w:rsidRDefault="00A22068" w:rsidP="00F23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A2206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Közterület használat engedélyezésének</w:t>
      </w:r>
      <w:r w:rsidRPr="00975FB0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</w:t>
      </w:r>
      <w:r w:rsidR="00931627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ügyleírása</w:t>
      </w:r>
    </w:p>
    <w:p w14:paraId="263A812D" w14:textId="77777777" w:rsid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8F97CC6" w14:textId="77777777" w:rsidR="00A86542" w:rsidRPr="00803A8A" w:rsidRDefault="00A86542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BD25E74" w14:textId="28E4C872" w:rsidR="00A01FAC" w:rsidRDefault="002C112B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6941D1E0" w14:textId="50A041E6" w:rsidR="00CD6C4B" w:rsidRDefault="00CD6C4B" w:rsidP="00CD6C4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6C4B">
        <w:rPr>
          <w:rFonts w:ascii="Times New Roman" w:eastAsia="Times New Roman" w:hAnsi="Times New Roman" w:cs="Times New Roman"/>
          <w:sz w:val="24"/>
          <w:szCs w:val="24"/>
          <w:lang w:eastAsia="hu-HU"/>
        </w:rPr>
        <w:t>Kereskedelmi, szolgáltató és vállalkozási tevékenységgel, valamint építési, szerelési munkálatokkal összefüggő, illetve egyéb a 8/20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23</w:t>
      </w:r>
      <w:r w:rsidRPr="00CD6C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 w:rsidRPr="00CD6C4B">
        <w:rPr>
          <w:rFonts w:ascii="Times New Roman" w:eastAsia="Times New Roman" w:hAnsi="Times New Roman" w:cs="Times New Roman"/>
          <w:sz w:val="24"/>
          <w:szCs w:val="24"/>
          <w:lang w:eastAsia="hu-HU"/>
        </w:rPr>
        <w:t>.2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CD6C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Nadap Község</w:t>
      </w:r>
      <w:r w:rsidRPr="00CD6C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Képviselő-testületének, a </w:t>
      </w:r>
      <w:r w:rsidRPr="00CD6C4B">
        <w:rPr>
          <w:rFonts w:ascii="Times New Roman" w:eastAsia="Times New Roman" w:hAnsi="Times New Roman" w:cs="Times New Roman"/>
          <w:sz w:val="24"/>
          <w:szCs w:val="24"/>
          <w:lang w:eastAsia="hu-HU"/>
        </w:rPr>
        <w:t>közterületek használatáról, védelméről, a közterület-használatáért fizetendő díjakról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D6C4B">
        <w:rPr>
          <w:rFonts w:ascii="Times New Roman" w:eastAsia="Times New Roman" w:hAnsi="Times New Roman" w:cs="Times New Roman"/>
          <w:sz w:val="24"/>
          <w:szCs w:val="24"/>
          <w:lang w:eastAsia="hu-HU"/>
        </w:rPr>
        <w:t>szóló önkormányzati rendelet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Pr="00CD6C4B">
        <w:rPr>
          <w:rFonts w:ascii="Times New Roman" w:eastAsia="Times New Roman" w:hAnsi="Times New Roman" w:cs="Times New Roman"/>
          <w:sz w:val="24"/>
          <w:szCs w:val="24"/>
          <w:lang w:eastAsia="hu-HU"/>
        </w:rPr>
        <w:t>ben nevesített közterületi célok engedélyezése.</w:t>
      </w:r>
    </w:p>
    <w:p w14:paraId="1E77F924" w14:textId="64DBBB5D" w:rsidR="00F34D16" w:rsidRPr="00CD6C4B" w:rsidRDefault="00CD6C4B" w:rsidP="00CD6C4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5FB0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kérelmet annak kell előterjeszte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ni</w:t>
      </w:r>
      <w:r w:rsidRPr="00975FB0">
        <w:rPr>
          <w:rFonts w:ascii="Times New Roman" w:eastAsia="Times New Roman" w:hAnsi="Times New Roman" w:cs="Times New Roman"/>
          <w:sz w:val="24"/>
          <w:szCs w:val="24"/>
          <w:lang w:eastAsia="hu-HU"/>
        </w:rPr>
        <w:t>, aki a közterületet rendeltetésétől eltérően szeretné használni</w:t>
      </w:r>
    </w:p>
    <w:p w14:paraId="35018EA1" w14:textId="27AC3469" w:rsidR="0046633E" w:rsidRDefault="0046633E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eljáró szerv</w:t>
      </w:r>
    </w:p>
    <w:p w14:paraId="28AFCE80" w14:textId="5E458E92" w:rsidR="00777413" w:rsidRDefault="00F172F9" w:rsidP="00803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5FB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eljárást a polgármester folytatja le.</w:t>
      </w:r>
      <w:r w:rsidRPr="00975FB0">
        <w:rPr>
          <w:rFonts w:ascii="Times New Roman" w:hAnsi="Times New Roman" w:cs="Times New Roman"/>
        </w:rPr>
        <w:t xml:space="preserve"> </w:t>
      </w:r>
    </w:p>
    <w:p w14:paraId="3C868579" w14:textId="77777777" w:rsidR="00873733" w:rsidRDefault="00873733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04A2156" w14:textId="16469552" w:rsidR="00873733" w:rsidRPr="00873733" w:rsidRDefault="00873733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7373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eljárás menete:</w:t>
      </w:r>
    </w:p>
    <w:p w14:paraId="7543C0C6" w14:textId="4928D0F3" w:rsidR="00CD6C4B" w:rsidRPr="00975FB0" w:rsidRDefault="00CD6C4B" w:rsidP="00CD6C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75FB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közterület használat iránti kérelmet 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8</w:t>
      </w:r>
      <w:r w:rsidRPr="00975FB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23</w:t>
      </w:r>
      <w:r w:rsidRPr="00975FB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</w:t>
      </w:r>
      <w:r w:rsidRPr="00975FB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V.2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4</w:t>
      </w:r>
      <w:r w:rsidRPr="00975FB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) számú önkormányzati rendelet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</w:t>
      </w:r>
      <w:r w:rsidRPr="00975FB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mellékletében meghatározott formanyomtatványon lehet benyújtani.</w:t>
      </w:r>
    </w:p>
    <w:p w14:paraId="0D8CBE43" w14:textId="77777777" w:rsidR="008953E8" w:rsidRDefault="008953E8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D9C20BB" w14:textId="3458C080" w:rsidR="00CD6C4B" w:rsidRPr="00CD6C4B" w:rsidRDefault="00CD6C4B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D6C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Fontos információk:</w:t>
      </w:r>
    </w:p>
    <w:p w14:paraId="4FF3D79B" w14:textId="77777777" w:rsidR="00F34D16" w:rsidRPr="00F34D16" w:rsidRDefault="00F34D16" w:rsidP="00F34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F34D1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Közterület-használati engedély szükséges:</w:t>
      </w:r>
    </w:p>
    <w:p w14:paraId="6E59AA23" w14:textId="64D91C0F" w:rsidR="00F34D16" w:rsidRDefault="00F34D16" w:rsidP="00F34D1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4D16">
        <w:rPr>
          <w:rFonts w:ascii="Times New Roman" w:eastAsia="Times New Roman" w:hAnsi="Times New Roman" w:cs="Times New Roman"/>
          <w:sz w:val="24"/>
          <w:szCs w:val="24"/>
          <w:lang w:eastAsia="hu-HU"/>
        </w:rPr>
        <w:t>a) a közterületbe 10 cm-en túl benyúló üzlethomlokzat, kirakatszekrény, légkondicionáló berendezés, üzleti védőtető, ernyő szerkezet, hirdető-berendezés (fényreklám) továbbá cég-és címtábla, cégfelirat, cégér elhelyezéséhez,</w:t>
      </w:r>
    </w:p>
    <w:p w14:paraId="0C8EF57A" w14:textId="77777777" w:rsidR="00F34D16" w:rsidRPr="00F34D16" w:rsidRDefault="00F34D16" w:rsidP="00F34D1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0E0EBA4" w14:textId="77777777" w:rsidR="00F34D16" w:rsidRPr="00F34D16" w:rsidRDefault="00F34D16" w:rsidP="00F34D1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4D16">
        <w:rPr>
          <w:rFonts w:ascii="Times New Roman" w:eastAsia="Times New Roman" w:hAnsi="Times New Roman" w:cs="Times New Roman"/>
          <w:sz w:val="24"/>
          <w:szCs w:val="24"/>
          <w:lang w:eastAsia="hu-HU"/>
        </w:rPr>
        <w:t>b) pavilon elhelyezéséhez, ideiglenes alkalmi árusításhoz, valamint kitelepült árusításhoz,</w:t>
      </w:r>
    </w:p>
    <w:p w14:paraId="4FBCADD9" w14:textId="77777777" w:rsidR="00F34D16" w:rsidRPr="00F34D16" w:rsidRDefault="00F34D16" w:rsidP="00F34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662B50" w14:textId="77777777" w:rsidR="00F34D16" w:rsidRPr="00F34D16" w:rsidRDefault="00F34D16" w:rsidP="00F34D1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4D16">
        <w:rPr>
          <w:rFonts w:ascii="Times New Roman" w:eastAsia="Times New Roman" w:hAnsi="Times New Roman" w:cs="Times New Roman"/>
          <w:sz w:val="24"/>
          <w:szCs w:val="24"/>
          <w:lang w:eastAsia="hu-HU"/>
        </w:rPr>
        <w:t>c) reklámhordozó mobil tájékoztató és megállító táblák kihelyezéséhez,</w:t>
      </w:r>
    </w:p>
    <w:p w14:paraId="2E9853F6" w14:textId="77777777" w:rsidR="00F34D16" w:rsidRPr="00F34D16" w:rsidRDefault="00F34D16" w:rsidP="00F34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4D9CB2D" w14:textId="77777777" w:rsidR="00F34D16" w:rsidRPr="00F34D16" w:rsidRDefault="00F34D16" w:rsidP="00F34D1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4D16">
        <w:rPr>
          <w:rFonts w:ascii="Times New Roman" w:eastAsia="Times New Roman" w:hAnsi="Times New Roman" w:cs="Times New Roman"/>
          <w:sz w:val="24"/>
          <w:szCs w:val="24"/>
          <w:lang w:eastAsia="hu-HU"/>
        </w:rPr>
        <w:t>d) mozgóbolti árusításra,</w:t>
      </w:r>
    </w:p>
    <w:p w14:paraId="525449C6" w14:textId="77777777" w:rsidR="00F34D16" w:rsidRPr="00F34D16" w:rsidRDefault="00F34D16" w:rsidP="00F34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69F1543" w14:textId="77777777" w:rsidR="00F34D16" w:rsidRPr="00F34D16" w:rsidRDefault="00F34D16" w:rsidP="00F34D1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4D16">
        <w:rPr>
          <w:rFonts w:ascii="Times New Roman" w:eastAsia="Times New Roman" w:hAnsi="Times New Roman" w:cs="Times New Roman"/>
          <w:sz w:val="24"/>
          <w:szCs w:val="24"/>
          <w:lang w:eastAsia="hu-HU"/>
        </w:rPr>
        <w:t>e) kiállításhoz, vásározói tevékenységhez, rendezvényekhez, továbbá mutatványos vagy cirkuszi tevékenység céljára,</w:t>
      </w:r>
    </w:p>
    <w:p w14:paraId="1FFF6723" w14:textId="77777777" w:rsidR="00F34D16" w:rsidRPr="00F34D16" w:rsidRDefault="00F34D16" w:rsidP="00F34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4245B3F" w14:textId="77777777" w:rsidR="00F34D16" w:rsidRPr="00F34D16" w:rsidRDefault="00F34D16" w:rsidP="00F34D1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4D16">
        <w:rPr>
          <w:rFonts w:ascii="Times New Roman" w:eastAsia="Times New Roman" w:hAnsi="Times New Roman" w:cs="Times New Roman"/>
          <w:sz w:val="24"/>
          <w:szCs w:val="24"/>
          <w:lang w:eastAsia="hu-HU"/>
        </w:rPr>
        <w:t>f) üzlet homlokzata előtti területen árubemutató, göngyöleg elhelyezéséhez,</w:t>
      </w:r>
    </w:p>
    <w:p w14:paraId="21CD35D6" w14:textId="77777777" w:rsidR="00F34D16" w:rsidRPr="00F34D16" w:rsidRDefault="00F34D16" w:rsidP="00F34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8972430" w14:textId="77777777" w:rsidR="00F34D16" w:rsidRPr="00F34D16" w:rsidRDefault="00F34D16" w:rsidP="00F34D1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4D16">
        <w:rPr>
          <w:rFonts w:ascii="Times New Roman" w:eastAsia="Times New Roman" w:hAnsi="Times New Roman" w:cs="Times New Roman"/>
          <w:sz w:val="24"/>
          <w:szCs w:val="24"/>
          <w:lang w:eastAsia="hu-HU"/>
        </w:rPr>
        <w:t>g) önálló hirdető berendezés elhelyezéséhez,</w:t>
      </w:r>
    </w:p>
    <w:p w14:paraId="39543049" w14:textId="77777777" w:rsidR="00F34D16" w:rsidRPr="00F34D16" w:rsidRDefault="00F34D16" w:rsidP="00F34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DCD3B1B" w14:textId="77777777" w:rsidR="00F34D16" w:rsidRPr="00F34D16" w:rsidRDefault="00F34D16" w:rsidP="00F34D1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4D16">
        <w:rPr>
          <w:rFonts w:ascii="Times New Roman" w:eastAsia="Times New Roman" w:hAnsi="Times New Roman" w:cs="Times New Roman"/>
          <w:sz w:val="24"/>
          <w:szCs w:val="24"/>
          <w:lang w:eastAsia="hu-HU"/>
        </w:rPr>
        <w:t>h) zöldfelület igénybevételéhez,</w:t>
      </w:r>
    </w:p>
    <w:p w14:paraId="75616BCC" w14:textId="77777777" w:rsidR="00F34D16" w:rsidRPr="00F34D16" w:rsidRDefault="00F34D16" w:rsidP="00F34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41FB77" w14:textId="35716E04" w:rsidR="00CD6C4B" w:rsidRDefault="00F34D16" w:rsidP="00F34D1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4D16">
        <w:rPr>
          <w:rFonts w:ascii="Times New Roman" w:eastAsia="Times New Roman" w:hAnsi="Times New Roman" w:cs="Times New Roman"/>
          <w:sz w:val="24"/>
          <w:szCs w:val="24"/>
          <w:lang w:eastAsia="hu-HU"/>
        </w:rPr>
        <w:t>i) automatából történő árusításhoz.</w:t>
      </w:r>
    </w:p>
    <w:p w14:paraId="4A0124EC" w14:textId="77777777" w:rsidR="00CD6C4B" w:rsidRDefault="00CD6C4B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BFEBFE6" w14:textId="77777777" w:rsidR="00B87089" w:rsidRPr="00B87089" w:rsidRDefault="00B87089" w:rsidP="00B870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870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Mentesség</w:t>
      </w:r>
    </w:p>
    <w:p w14:paraId="167587A8" w14:textId="77777777" w:rsidR="00F34D16" w:rsidRPr="00F34D16" w:rsidRDefault="00F34D16" w:rsidP="00F34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4D16">
        <w:rPr>
          <w:rFonts w:ascii="Times New Roman" w:eastAsia="Times New Roman" w:hAnsi="Times New Roman" w:cs="Times New Roman"/>
          <w:sz w:val="24"/>
          <w:szCs w:val="24"/>
          <w:lang w:eastAsia="hu-HU"/>
        </w:rPr>
        <w:t>Nem kell közterület-használati engedély:</w:t>
      </w:r>
    </w:p>
    <w:p w14:paraId="35E1F4B9" w14:textId="77777777" w:rsidR="00F34D16" w:rsidRPr="00F34D16" w:rsidRDefault="00F34D16" w:rsidP="00F34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763BFE" w14:textId="77777777" w:rsidR="00F34D16" w:rsidRPr="00F34D16" w:rsidRDefault="00F34D16" w:rsidP="00F34D1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4D16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1. A közterület fölé legfeljebb 10 cm-ig benyúló üzlethomlokzat (portál), kirakatszekrény, légkondicionáló berendezés, üzleti védőtető (előtető), ernyőszerkezet, hirdető berendezés (fényreklám), továbbá cég, és címtábla, cégfelirat; cégér elhelyezéséhez,</w:t>
      </w:r>
    </w:p>
    <w:p w14:paraId="2AE8507F" w14:textId="77777777" w:rsidR="00F34D16" w:rsidRPr="00F34D16" w:rsidRDefault="00F34D16" w:rsidP="00F34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64EE15" w14:textId="77777777" w:rsidR="00F34D16" w:rsidRPr="00F34D16" w:rsidRDefault="00F34D16" w:rsidP="00F34D1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4D16">
        <w:rPr>
          <w:rFonts w:ascii="Times New Roman" w:eastAsia="Times New Roman" w:hAnsi="Times New Roman" w:cs="Times New Roman"/>
          <w:sz w:val="24"/>
          <w:szCs w:val="24"/>
          <w:lang w:eastAsia="hu-HU"/>
        </w:rPr>
        <w:t>2. a közterületen, az alatt vagy felett elhelyezett távközlési kábelek, közművek építése, fenntartása, hibaelhárítása érdekében végzett munkához, feltéve, hogy a munka végzése nem jár együtt a közterület felbontásával,</w:t>
      </w:r>
    </w:p>
    <w:p w14:paraId="140E5C38" w14:textId="77777777" w:rsidR="00F34D16" w:rsidRPr="00F34D16" w:rsidRDefault="00F34D16" w:rsidP="00F34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5F499DA" w14:textId="77777777" w:rsidR="00F34D16" w:rsidRPr="00F34D16" w:rsidRDefault="00F34D16" w:rsidP="00F34D1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4D16">
        <w:rPr>
          <w:rFonts w:ascii="Times New Roman" w:eastAsia="Times New Roman" w:hAnsi="Times New Roman" w:cs="Times New Roman"/>
          <w:sz w:val="24"/>
          <w:szCs w:val="24"/>
          <w:lang w:eastAsia="hu-HU"/>
        </w:rPr>
        <w:t>3. úttartozék és a közúti közlekedés irányítására szolgáló berendezés elhelyezéséhez,</w:t>
      </w:r>
    </w:p>
    <w:p w14:paraId="13BEFAF1" w14:textId="77777777" w:rsidR="00F34D16" w:rsidRPr="00F34D16" w:rsidRDefault="00F34D16" w:rsidP="00F34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ADB29D" w14:textId="77777777" w:rsidR="00F34D16" w:rsidRPr="00F34D16" w:rsidRDefault="00F34D16" w:rsidP="00F34D1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4D16">
        <w:rPr>
          <w:rFonts w:ascii="Times New Roman" w:eastAsia="Times New Roman" w:hAnsi="Times New Roman" w:cs="Times New Roman"/>
          <w:sz w:val="24"/>
          <w:szCs w:val="24"/>
          <w:lang w:eastAsia="hu-HU"/>
        </w:rPr>
        <w:t>4. az önkormányzat által létesített, vagy más hatósági eljárásban engedélyezett közcélú, közterületi létesítmények és a 253/1997. (XII.20.) Kormányrendeletben köztárgyként megnevezett tárgyak elhelyezéséhez az önálló reklámhordozó kivételével,</w:t>
      </w:r>
    </w:p>
    <w:p w14:paraId="42A9FA51" w14:textId="77777777" w:rsidR="00F34D16" w:rsidRPr="00F34D16" w:rsidRDefault="00F34D16" w:rsidP="00F34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DF4C1A2" w14:textId="77777777" w:rsidR="00F34D16" w:rsidRPr="00F34D16" w:rsidRDefault="00F34D16" w:rsidP="00F34D1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4D16">
        <w:rPr>
          <w:rFonts w:ascii="Times New Roman" w:eastAsia="Times New Roman" w:hAnsi="Times New Roman" w:cs="Times New Roman"/>
          <w:sz w:val="24"/>
          <w:szCs w:val="24"/>
          <w:lang w:eastAsia="hu-HU"/>
        </w:rPr>
        <w:t>5. fegyveres erők, rendvédelmi szervek, mentők, létesítményei, valamint a köztisztasággal kapcsolatos építmények, tárgyak elhelyezéséhez,</w:t>
      </w:r>
    </w:p>
    <w:p w14:paraId="01B50CEB" w14:textId="77777777" w:rsidR="00F34D16" w:rsidRPr="00F34D16" w:rsidRDefault="00F34D16" w:rsidP="00F34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9BD352B" w14:textId="77777777" w:rsidR="00F34D16" w:rsidRPr="00F34D16" w:rsidRDefault="00F34D16" w:rsidP="00F34D1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4D16">
        <w:rPr>
          <w:rFonts w:ascii="Times New Roman" w:eastAsia="Times New Roman" w:hAnsi="Times New Roman" w:cs="Times New Roman"/>
          <w:sz w:val="24"/>
          <w:szCs w:val="24"/>
          <w:lang w:eastAsia="hu-HU"/>
        </w:rPr>
        <w:t>6. az önkormányzat által, a község területén elhelyezett és a lakosság részére ingyenesen hirdetési lehetőséget biztosító építmények, tárgyak elhelyezéséhez,</w:t>
      </w:r>
    </w:p>
    <w:p w14:paraId="0AAD6308" w14:textId="77777777" w:rsidR="00F34D16" w:rsidRPr="00F34D16" w:rsidRDefault="00F34D16" w:rsidP="00F34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BCDB0F" w14:textId="77777777" w:rsidR="00F34D16" w:rsidRPr="00F34D16" w:rsidRDefault="00F34D16" w:rsidP="00F34D1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4D16">
        <w:rPr>
          <w:rFonts w:ascii="Times New Roman" w:eastAsia="Times New Roman" w:hAnsi="Times New Roman" w:cs="Times New Roman"/>
          <w:sz w:val="24"/>
          <w:szCs w:val="24"/>
          <w:lang w:eastAsia="hu-HU"/>
        </w:rPr>
        <w:t>7. közvetlen életveszély elhárítása érdekében szükséges közterület használathoz,</w:t>
      </w:r>
    </w:p>
    <w:p w14:paraId="402CAE48" w14:textId="77777777" w:rsidR="00F34D16" w:rsidRPr="00F34D16" w:rsidRDefault="00F34D16" w:rsidP="00F34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D26E636" w14:textId="77777777" w:rsidR="00F34D16" w:rsidRPr="00F34D16" w:rsidRDefault="00F34D16" w:rsidP="00F34D1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4D16">
        <w:rPr>
          <w:rFonts w:ascii="Times New Roman" w:eastAsia="Times New Roman" w:hAnsi="Times New Roman" w:cs="Times New Roman"/>
          <w:sz w:val="24"/>
          <w:szCs w:val="24"/>
          <w:lang w:eastAsia="hu-HU"/>
        </w:rPr>
        <w:t>8. önkormányzat vagy intézményei által közterületen szervezett rendezvényekhez,</w:t>
      </w:r>
    </w:p>
    <w:p w14:paraId="285A683B" w14:textId="77777777" w:rsidR="00F34D16" w:rsidRPr="00F34D16" w:rsidRDefault="00F34D16" w:rsidP="00F34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49F434" w14:textId="2F5D6545" w:rsidR="00B87089" w:rsidRDefault="00F34D16" w:rsidP="00F34D1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4D16">
        <w:rPr>
          <w:rFonts w:ascii="Times New Roman" w:eastAsia="Times New Roman" w:hAnsi="Times New Roman" w:cs="Times New Roman"/>
          <w:sz w:val="24"/>
          <w:szCs w:val="24"/>
          <w:lang w:eastAsia="hu-HU"/>
        </w:rPr>
        <w:t>9. közút és járda építésével, javításával, fenntartásával kapcsolatos közterület foglalásához.</w:t>
      </w:r>
    </w:p>
    <w:p w14:paraId="1CE96992" w14:textId="77777777" w:rsidR="00B87089" w:rsidRDefault="00B87089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F358CB" w14:textId="6D6EC76B" w:rsidR="00611E36" w:rsidRDefault="004E3C84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0F42EAE6" w14:textId="153A404A" w:rsidR="00F34D16" w:rsidRDefault="00F34D16" w:rsidP="004E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4D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kérelmet az e célra rendszeresített formanyomtatványon kell benyújtani. A nyomtatvány letölthető a </w:t>
      </w:r>
      <w:r w:rsidRPr="00F34D16">
        <w:rPr>
          <w:rFonts w:ascii="Times New Roman" w:eastAsia="Times New Roman" w:hAnsi="Times New Roman" w:cs="Times New Roman"/>
          <w:color w:val="EE0000"/>
          <w:sz w:val="24"/>
          <w:szCs w:val="24"/>
          <w:lang w:eastAsia="hu-HU"/>
        </w:rPr>
        <w:t>www.</w:t>
      </w:r>
      <w:r w:rsidRPr="00F34D16">
        <w:rPr>
          <w:rFonts w:ascii="Times New Roman" w:eastAsia="Times New Roman" w:hAnsi="Times New Roman" w:cs="Times New Roman"/>
          <w:color w:val="EE0000"/>
          <w:sz w:val="24"/>
          <w:szCs w:val="24"/>
          <w:lang w:eastAsia="hu-HU"/>
        </w:rPr>
        <w:t>nadap</w:t>
      </w:r>
      <w:r w:rsidRPr="00F34D16">
        <w:rPr>
          <w:rFonts w:ascii="Times New Roman" w:eastAsia="Times New Roman" w:hAnsi="Times New Roman" w:cs="Times New Roman"/>
          <w:color w:val="EE0000"/>
          <w:sz w:val="24"/>
          <w:szCs w:val="24"/>
          <w:lang w:eastAsia="hu-HU"/>
        </w:rPr>
        <w:t xml:space="preserve">.hu honlapról letöltések/igazgatás menüpont </w:t>
      </w:r>
      <w:r w:rsidRPr="00F34D16">
        <w:rPr>
          <w:rFonts w:ascii="Times New Roman" w:eastAsia="Times New Roman" w:hAnsi="Times New Roman" w:cs="Times New Roman"/>
          <w:sz w:val="24"/>
          <w:szCs w:val="24"/>
          <w:lang w:eastAsia="hu-HU"/>
        </w:rPr>
        <w:t>alól, vagy személyesen (ügyfélfogadási időben) az ügyintézőnél kérhető.</w:t>
      </w:r>
    </w:p>
    <w:p w14:paraId="4EB93BD9" w14:textId="455AE8F8" w:rsidR="004E3C84" w:rsidRPr="004E3C84" w:rsidRDefault="004E3C84" w:rsidP="004E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="00B64C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Központi ü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gyfélfogadás</w:t>
      </w:r>
      <w:r w:rsidR="001A63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4E3C84" w:rsidRPr="004E3C84" w14:paraId="5ED7D40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339D684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CE741E5" w14:textId="71595F00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</w:t>
            </w: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gyfélfogadás rendje</w:t>
            </w:r>
          </w:p>
        </w:tc>
      </w:tr>
      <w:tr w:rsidR="004E3C84" w:rsidRPr="004E3C84" w14:paraId="12F4843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8ED97E3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DE8B1A9" w14:textId="791BDC41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13-18:00</w:t>
            </w:r>
          </w:p>
        </w:tc>
      </w:tr>
      <w:tr w:rsidR="004E3C84" w:rsidRPr="004E3C84" w14:paraId="7A8C29B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9807045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5FD571" w14:textId="60909E7A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E3C84" w:rsidRPr="004E3C84" w14:paraId="6BF78CB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E2A21C2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15DF11B" w14:textId="0670F679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13-16:00</w:t>
            </w:r>
          </w:p>
        </w:tc>
      </w:tr>
      <w:tr w:rsidR="004E3C84" w:rsidRPr="004E3C84" w14:paraId="0628EF2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2DE6EF9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A54114F" w14:textId="29540C3D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E3C84" w:rsidRPr="004E3C84" w14:paraId="5665D2E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B6B4A90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E185447" w14:textId="361D4F3D" w:rsidR="008953E8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48387421" w14:textId="77777777" w:rsidR="00611E36" w:rsidRDefault="00611E36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339E24" w14:textId="77777777" w:rsidR="008953E8" w:rsidRPr="008953E8" w:rsidRDefault="008953E8" w:rsidP="008953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953E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Helyi ügyfélfogadás helye: 8097 Nadap, Haladás út 56.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180"/>
      </w:tblGrid>
      <w:tr w:rsidR="008953E8" w:rsidRPr="008953E8" w14:paraId="52628862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346A4EB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8319D0A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Ügyfélfogadás rendje</w:t>
            </w:r>
          </w:p>
        </w:tc>
      </w:tr>
      <w:tr w:rsidR="008953E8" w:rsidRPr="008953E8" w14:paraId="29993691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9170C31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43B7F8D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8:00 – 12:00</w:t>
            </w:r>
          </w:p>
        </w:tc>
      </w:tr>
      <w:tr w:rsidR="008953E8" w:rsidRPr="008953E8" w14:paraId="5FDE9826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75CF1357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425F96D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-</w:t>
            </w:r>
          </w:p>
        </w:tc>
      </w:tr>
      <w:tr w:rsidR="008953E8" w:rsidRPr="008953E8" w14:paraId="516A909C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797FC391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57E82BE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8:00 – 12:00</w:t>
            </w:r>
          </w:p>
        </w:tc>
      </w:tr>
      <w:tr w:rsidR="008953E8" w:rsidRPr="008953E8" w14:paraId="465D4E0E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003A857F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01FFDED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-</w:t>
            </w:r>
          </w:p>
        </w:tc>
      </w:tr>
      <w:tr w:rsidR="008953E8" w:rsidRPr="008953E8" w14:paraId="3B5C4C8F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048858F7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DC9A217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0FC33E9B" w14:textId="77777777" w:rsidR="00A86542" w:rsidRDefault="00A86542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4D84504" w14:textId="166EB16E" w:rsidR="00894D99" w:rsidRDefault="00B528F4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Kérelemhez csatolandó</w:t>
      </w:r>
      <w:r w:rsidR="00894D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dokumentumok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14:paraId="3EFC9C72" w14:textId="01B369FE" w:rsidR="008953E8" w:rsidRDefault="00B87089" w:rsidP="00803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Erre a célra rendszeresített formanyomtatvány kitöltésével.</w:t>
      </w:r>
    </w:p>
    <w:p w14:paraId="29171747" w14:textId="77777777" w:rsidR="00F34D16" w:rsidRDefault="00F34D16" w:rsidP="00803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44E9B56" w14:textId="77777777" w:rsidR="00F34D16" w:rsidRPr="002E04C1" w:rsidRDefault="00F34D16" w:rsidP="00F34D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04C1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kérelemhez csatolni kell a kérelemben megjelölt tevékenység ellátásához szükséges jogszabályban előirt hatósági és szakhatósági engedélyeket, hozzájárulásokat:</w:t>
      </w:r>
    </w:p>
    <w:p w14:paraId="06AA2E2D" w14:textId="77777777" w:rsidR="00F34D16" w:rsidRPr="002E04C1" w:rsidRDefault="00F34D16" w:rsidP="00F34D16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04C1">
        <w:rPr>
          <w:rFonts w:ascii="Times New Roman" w:eastAsia="Times New Roman" w:hAnsi="Times New Roman" w:cs="Times New Roman"/>
          <w:sz w:val="24"/>
          <w:szCs w:val="24"/>
          <w:lang w:eastAsia="hu-HU"/>
        </w:rPr>
        <w:t>a) a kérelmező által folytatni kívánt tevékenység gyakorlására való jogosultság hitelt érdemlő igazolását,</w:t>
      </w:r>
    </w:p>
    <w:p w14:paraId="49BA389B" w14:textId="77777777" w:rsidR="00F34D16" w:rsidRPr="002E04C1" w:rsidRDefault="00F34D16" w:rsidP="00F34D16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04C1">
        <w:rPr>
          <w:rFonts w:ascii="Times New Roman" w:eastAsia="Times New Roman" w:hAnsi="Times New Roman" w:cs="Times New Roman"/>
          <w:sz w:val="24"/>
          <w:szCs w:val="24"/>
          <w:lang w:eastAsia="hu-HU"/>
        </w:rPr>
        <w:t>b) zöldterület, közpark használata esetén a terület helyreállítására vonatkozó nyilatkozatot,</w:t>
      </w:r>
    </w:p>
    <w:p w14:paraId="081A7E5C" w14:textId="77777777" w:rsidR="00F34D16" w:rsidRPr="002E04C1" w:rsidRDefault="00F34D16" w:rsidP="00F34D16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04C1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c) forgalmat korlátozó vagy befolyásoló közterület-használat esetén a rendőrség hozzájárulását,</w:t>
      </w:r>
    </w:p>
    <w:p w14:paraId="7B6E400C" w14:textId="77777777" w:rsidR="00F34D16" w:rsidRPr="002E04C1" w:rsidRDefault="00F34D16" w:rsidP="00F34D16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04C1">
        <w:rPr>
          <w:rFonts w:ascii="Times New Roman" w:eastAsia="Times New Roman" w:hAnsi="Times New Roman" w:cs="Times New Roman"/>
          <w:sz w:val="24"/>
          <w:szCs w:val="24"/>
          <w:lang w:eastAsia="hu-HU"/>
        </w:rPr>
        <w:t>d) közterületen történő felépítmény elhelyezése esetén a felépítmény konkrét helyének megállapítására alkalmas helyszínrajzot,</w:t>
      </w:r>
    </w:p>
    <w:p w14:paraId="4F9C0824" w14:textId="77777777" w:rsidR="00F34D16" w:rsidRPr="002E04C1" w:rsidRDefault="00F34D16" w:rsidP="00F34D16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04C1">
        <w:rPr>
          <w:rFonts w:ascii="Times New Roman" w:eastAsia="Times New Roman" w:hAnsi="Times New Roman" w:cs="Times New Roman"/>
          <w:sz w:val="24"/>
          <w:szCs w:val="24"/>
          <w:lang w:eastAsia="hu-HU"/>
        </w:rPr>
        <w:t>e) kulturális rendezvény, vásár, mutatványos tevékenység, vagy egyéb, több ember részvételével járó hasonló rendezvény esetében, a terület takarítására vonatkozó nyilatkozatot,</w:t>
      </w:r>
    </w:p>
    <w:p w14:paraId="65FEA00A" w14:textId="1161D03D" w:rsidR="00F34D16" w:rsidRPr="00F34D16" w:rsidRDefault="00F34D16" w:rsidP="00F34D16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04C1">
        <w:rPr>
          <w:rFonts w:ascii="Times New Roman" w:eastAsia="Times New Roman" w:hAnsi="Times New Roman" w:cs="Times New Roman"/>
          <w:sz w:val="24"/>
          <w:szCs w:val="24"/>
          <w:lang w:eastAsia="hu-HU"/>
        </w:rPr>
        <w:t>f) engedélyhez kötött termék árusítására, vagy más ilyen tevékenység folytatására vonatkozó kérelemhez az ezen engedélyek, bizonyítványok stb. meglétéről szóló nyilatkozatot.</w:t>
      </w:r>
    </w:p>
    <w:p w14:paraId="0DDB041C" w14:textId="263950BC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DAF65D" w14:textId="6097CEA7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3EECEC45" w14:textId="77777777" w:rsidR="00F34D16" w:rsidRPr="00975FB0" w:rsidRDefault="00F34D16" w:rsidP="00F34D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5F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eljárási határidő – az ügyintézési határidőbe be nem számító időtartamok figyelembevételével –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Pr="00975F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nap, amely a kérelem jegyzőhöz történő megérkezését követő napon kezdődik.</w:t>
      </w:r>
    </w:p>
    <w:p w14:paraId="3641630A" w14:textId="77777777" w:rsidR="00B87089" w:rsidRDefault="00B87089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2041C5" w14:textId="77777777" w:rsidR="00EC2406" w:rsidRPr="00EC2406" w:rsidRDefault="00EC2406" w:rsidP="00EC24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EC24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Eljárási illeték</w:t>
      </w:r>
    </w:p>
    <w:p w14:paraId="6E962010" w14:textId="6776D0AA" w:rsidR="005A719B" w:rsidRDefault="005A719B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71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eljárás illetékmentes, viszont díjköteles. Az engedélyes a közterület használatáért díjat köteles fizetni Nadap Község Önkormányzat 11736082-15364524 számú költségvetési számlájára, amelynek mértékét </w:t>
      </w:r>
      <w:proofErr w:type="gramStart"/>
      <w:r w:rsidRPr="005A71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5A71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A719B"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proofErr w:type="gramEnd"/>
      <w:r w:rsidRPr="005A719B">
        <w:rPr>
          <w:rFonts w:ascii="Times New Roman" w:eastAsia="Times New Roman" w:hAnsi="Times New Roman" w:cs="Times New Roman"/>
          <w:sz w:val="24"/>
          <w:szCs w:val="24"/>
          <w:lang w:eastAsia="hu-HU"/>
        </w:rPr>
        <w:t>/2023. (IV. 24.) önkormányzati rendelet</w:t>
      </w:r>
      <w:r w:rsidRPr="005A71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 </w:t>
      </w:r>
      <w:hyperlink r:id="rId6" w:anchor="ME1" w:history="1">
        <w:r w:rsidRPr="005A719B">
          <w:rPr>
            <w:rStyle w:val="Hiperhivatkozs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hu-HU"/>
          </w:rPr>
          <w:t>1. melléklet</w:t>
        </w:r>
      </w:hyperlink>
      <w:r w:rsidRPr="005A71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e tartalmazza</w:t>
      </w:r>
      <w:r w:rsidRPr="005A719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77C4428C" w14:textId="77777777" w:rsidR="005A719B" w:rsidRDefault="005A719B" w:rsidP="005A71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719B">
        <w:rPr>
          <w:rFonts w:ascii="Times New Roman" w:eastAsia="Times New Roman" w:hAnsi="Times New Roman" w:cs="Times New Roman"/>
          <w:sz w:val="24"/>
          <w:szCs w:val="24"/>
          <w:lang w:eastAsia="hu-HU"/>
        </w:rPr>
        <w:t>A díjat közterület használat megkezdése előtt meg kell fizetni.</w:t>
      </w:r>
    </w:p>
    <w:p w14:paraId="54771743" w14:textId="77777777" w:rsidR="005A719B" w:rsidRDefault="005A719B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5A9BC5" w14:textId="4BE31FE2" w:rsidR="0046633E" w:rsidRDefault="0046633E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33F6E9DA" w14:textId="207B8384" w:rsidR="00EC2406" w:rsidRDefault="00F34D16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5F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r w:rsidRPr="00975F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határozata ellen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önálló</w:t>
      </w:r>
      <w:r w:rsidRPr="00975F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jogorvoslatnak van helye</w:t>
      </w:r>
      <w:r w:rsidRPr="00975F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Képviselő-testületnek címzett fellebbezést a Kápolnásnyéki Közös Önkormányzati Hivatalba kell benyújtani a döntéskézhezvételétől számított 15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napon belül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18C6F213" w14:textId="77777777" w:rsidR="00F34D16" w:rsidRPr="00AF6695" w:rsidRDefault="00F34D16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AE3812" w14:textId="77777777" w:rsidR="00A86542" w:rsidRDefault="00803A8A" w:rsidP="00A86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2D25DB0E" w14:textId="1A4FF0A9" w:rsidR="00F34D16" w:rsidRPr="00440A4C" w:rsidRDefault="00F34D16" w:rsidP="00F34D16">
      <w:pPr>
        <w:pStyle w:val="Listaszerbekezds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Nadap</w:t>
      </w:r>
      <w:r w:rsidRPr="00440A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 Képviselő-testületének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Pr="00440A4C">
        <w:rPr>
          <w:rFonts w:ascii="Times New Roman" w:eastAsia="Times New Roman" w:hAnsi="Times New Roman" w:cs="Times New Roman"/>
          <w:sz w:val="24"/>
          <w:szCs w:val="24"/>
          <w:lang w:eastAsia="hu-HU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23</w:t>
      </w:r>
      <w:r w:rsidRPr="00440A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440A4C">
        <w:rPr>
          <w:rFonts w:ascii="Times New Roman" w:eastAsia="Times New Roman" w:hAnsi="Times New Roman" w:cs="Times New Roman"/>
          <w:sz w:val="24"/>
          <w:szCs w:val="24"/>
          <w:lang w:eastAsia="hu-HU"/>
        </w:rPr>
        <w:t>V.2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440A4C">
        <w:rPr>
          <w:rFonts w:ascii="Times New Roman" w:eastAsia="Times New Roman" w:hAnsi="Times New Roman" w:cs="Times New Roman"/>
          <w:sz w:val="24"/>
          <w:szCs w:val="24"/>
          <w:lang w:eastAsia="hu-HU"/>
        </w:rPr>
        <w:t>) számú önkormányzati rendelete</w:t>
      </w:r>
    </w:p>
    <w:p w14:paraId="20516EBF" w14:textId="77777777" w:rsidR="00F34D16" w:rsidRPr="00440A4C" w:rsidRDefault="00F34D16" w:rsidP="00F34D16">
      <w:pPr>
        <w:pStyle w:val="Listaszerbekezds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0A4C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Magyarország helyi önkormányzatairól szóló 2011. évi CLXXXIX. törvény</w:t>
      </w:r>
    </w:p>
    <w:p w14:paraId="3321AD20" w14:textId="77777777" w:rsidR="00EC2406" w:rsidRPr="00EC2406" w:rsidRDefault="00EC2406" w:rsidP="00EC240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EC2406" w:rsidRPr="00EC2406" w:rsidSect="002452A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2C2"/>
    <w:multiLevelType w:val="hybridMultilevel"/>
    <w:tmpl w:val="39442F4A"/>
    <w:lvl w:ilvl="0" w:tplc="51442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3FA5"/>
    <w:multiLevelType w:val="multilevel"/>
    <w:tmpl w:val="D89E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731C17"/>
    <w:multiLevelType w:val="multilevel"/>
    <w:tmpl w:val="BBB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BB4973"/>
    <w:multiLevelType w:val="multilevel"/>
    <w:tmpl w:val="E3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027AF"/>
    <w:multiLevelType w:val="multilevel"/>
    <w:tmpl w:val="503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CA3201"/>
    <w:multiLevelType w:val="hybridMultilevel"/>
    <w:tmpl w:val="123E5AAE"/>
    <w:lvl w:ilvl="0" w:tplc="51442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F6CE3"/>
    <w:multiLevelType w:val="multilevel"/>
    <w:tmpl w:val="FCA4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7130D9"/>
    <w:multiLevelType w:val="multilevel"/>
    <w:tmpl w:val="7A1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D0A42"/>
    <w:multiLevelType w:val="hybridMultilevel"/>
    <w:tmpl w:val="59B60F48"/>
    <w:lvl w:ilvl="0" w:tplc="51442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55A76"/>
    <w:multiLevelType w:val="hybridMultilevel"/>
    <w:tmpl w:val="785A9FEC"/>
    <w:lvl w:ilvl="0" w:tplc="35929B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D6BDF"/>
    <w:multiLevelType w:val="hybridMultilevel"/>
    <w:tmpl w:val="DBCCAF0C"/>
    <w:lvl w:ilvl="0" w:tplc="45E4C20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D32A0"/>
    <w:multiLevelType w:val="multilevel"/>
    <w:tmpl w:val="BF94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165C09"/>
    <w:multiLevelType w:val="multilevel"/>
    <w:tmpl w:val="2E32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B6E7E"/>
    <w:multiLevelType w:val="multilevel"/>
    <w:tmpl w:val="435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B32B6"/>
    <w:multiLevelType w:val="multilevel"/>
    <w:tmpl w:val="470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4879D8"/>
    <w:multiLevelType w:val="multilevel"/>
    <w:tmpl w:val="605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678D4"/>
    <w:multiLevelType w:val="multilevel"/>
    <w:tmpl w:val="76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F17130"/>
    <w:multiLevelType w:val="multilevel"/>
    <w:tmpl w:val="108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402262"/>
    <w:multiLevelType w:val="hybridMultilevel"/>
    <w:tmpl w:val="F2A89C1C"/>
    <w:lvl w:ilvl="0" w:tplc="A218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08602">
    <w:abstractNumId w:val="20"/>
  </w:num>
  <w:num w:numId="2" w16cid:durableId="19937600">
    <w:abstractNumId w:val="20"/>
  </w:num>
  <w:num w:numId="3" w16cid:durableId="1427339568">
    <w:abstractNumId w:val="9"/>
  </w:num>
  <w:num w:numId="4" w16cid:durableId="825366071">
    <w:abstractNumId w:val="17"/>
  </w:num>
  <w:num w:numId="5" w16cid:durableId="2132438636">
    <w:abstractNumId w:val="22"/>
  </w:num>
  <w:num w:numId="6" w16cid:durableId="2021545874">
    <w:abstractNumId w:val="15"/>
  </w:num>
  <w:num w:numId="7" w16cid:durableId="539902853">
    <w:abstractNumId w:val="21"/>
  </w:num>
  <w:num w:numId="8" w16cid:durableId="1577204093">
    <w:abstractNumId w:val="4"/>
  </w:num>
  <w:num w:numId="9" w16cid:durableId="1797065940">
    <w:abstractNumId w:val="3"/>
  </w:num>
  <w:num w:numId="10" w16cid:durableId="1972398711">
    <w:abstractNumId w:val="24"/>
  </w:num>
  <w:num w:numId="11" w16cid:durableId="934633664">
    <w:abstractNumId w:val="5"/>
  </w:num>
  <w:num w:numId="12" w16cid:durableId="1430198008">
    <w:abstractNumId w:val="19"/>
  </w:num>
  <w:num w:numId="13" w16cid:durableId="330765289">
    <w:abstractNumId w:val="18"/>
  </w:num>
  <w:num w:numId="14" w16cid:durableId="1273442112">
    <w:abstractNumId w:val="25"/>
  </w:num>
  <w:num w:numId="15" w16cid:durableId="2131437200">
    <w:abstractNumId w:val="16"/>
  </w:num>
  <w:num w:numId="16" w16cid:durableId="1859199508">
    <w:abstractNumId w:val="8"/>
  </w:num>
  <w:num w:numId="17" w16cid:durableId="541746980">
    <w:abstractNumId w:val="2"/>
  </w:num>
  <w:num w:numId="18" w16cid:durableId="1494683919">
    <w:abstractNumId w:val="7"/>
  </w:num>
  <w:num w:numId="19" w16cid:durableId="390423205">
    <w:abstractNumId w:val="14"/>
  </w:num>
  <w:num w:numId="20" w16cid:durableId="1939754169">
    <w:abstractNumId w:val="13"/>
  </w:num>
  <w:num w:numId="21" w16cid:durableId="543324397">
    <w:abstractNumId w:val="23"/>
  </w:num>
  <w:num w:numId="22" w16cid:durableId="2038384277">
    <w:abstractNumId w:val="1"/>
  </w:num>
  <w:num w:numId="23" w16cid:durableId="158161898">
    <w:abstractNumId w:val="11"/>
  </w:num>
  <w:num w:numId="24" w16cid:durableId="833885196">
    <w:abstractNumId w:val="0"/>
  </w:num>
  <w:num w:numId="25" w16cid:durableId="1072969517">
    <w:abstractNumId w:val="6"/>
  </w:num>
  <w:num w:numId="26" w16cid:durableId="941915962">
    <w:abstractNumId w:val="12"/>
  </w:num>
  <w:num w:numId="27" w16cid:durableId="11187974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040FD0"/>
    <w:rsid w:val="000522D0"/>
    <w:rsid w:val="00094A1F"/>
    <w:rsid w:val="001A6168"/>
    <w:rsid w:val="001A637A"/>
    <w:rsid w:val="001C77C8"/>
    <w:rsid w:val="002452A9"/>
    <w:rsid w:val="002828C8"/>
    <w:rsid w:val="002C112B"/>
    <w:rsid w:val="003A1617"/>
    <w:rsid w:val="003B4E54"/>
    <w:rsid w:val="003D1DC5"/>
    <w:rsid w:val="00447702"/>
    <w:rsid w:val="00450549"/>
    <w:rsid w:val="0046633E"/>
    <w:rsid w:val="004A4B51"/>
    <w:rsid w:val="004A7C56"/>
    <w:rsid w:val="004B53A5"/>
    <w:rsid w:val="004B7280"/>
    <w:rsid w:val="004C131B"/>
    <w:rsid w:val="004E3C84"/>
    <w:rsid w:val="00543441"/>
    <w:rsid w:val="0059560C"/>
    <w:rsid w:val="005A719B"/>
    <w:rsid w:val="005C4090"/>
    <w:rsid w:val="00611E36"/>
    <w:rsid w:val="00645D7B"/>
    <w:rsid w:val="006612F5"/>
    <w:rsid w:val="006649F3"/>
    <w:rsid w:val="00690FA7"/>
    <w:rsid w:val="00694049"/>
    <w:rsid w:val="006A6E41"/>
    <w:rsid w:val="007275D1"/>
    <w:rsid w:val="00777413"/>
    <w:rsid w:val="007A312F"/>
    <w:rsid w:val="00803A8A"/>
    <w:rsid w:val="008323C9"/>
    <w:rsid w:val="00873733"/>
    <w:rsid w:val="00880B04"/>
    <w:rsid w:val="00894D99"/>
    <w:rsid w:val="008953E8"/>
    <w:rsid w:val="0090749E"/>
    <w:rsid w:val="00907CBC"/>
    <w:rsid w:val="00931627"/>
    <w:rsid w:val="00936DB3"/>
    <w:rsid w:val="009C7516"/>
    <w:rsid w:val="00A01FAC"/>
    <w:rsid w:val="00A027F1"/>
    <w:rsid w:val="00A143E5"/>
    <w:rsid w:val="00A22068"/>
    <w:rsid w:val="00A80A89"/>
    <w:rsid w:val="00A86542"/>
    <w:rsid w:val="00AB499F"/>
    <w:rsid w:val="00AC6864"/>
    <w:rsid w:val="00AF6695"/>
    <w:rsid w:val="00B528F4"/>
    <w:rsid w:val="00B64CC7"/>
    <w:rsid w:val="00B663E5"/>
    <w:rsid w:val="00B87089"/>
    <w:rsid w:val="00BB15C4"/>
    <w:rsid w:val="00BE1F83"/>
    <w:rsid w:val="00BF63DE"/>
    <w:rsid w:val="00CB3F65"/>
    <w:rsid w:val="00CD6C4B"/>
    <w:rsid w:val="00CE215B"/>
    <w:rsid w:val="00EC2406"/>
    <w:rsid w:val="00F12737"/>
    <w:rsid w:val="00F172F9"/>
    <w:rsid w:val="00F230F4"/>
    <w:rsid w:val="00F26A3E"/>
    <w:rsid w:val="00F34D16"/>
    <w:rsid w:val="00F60695"/>
    <w:rsid w:val="00F608FF"/>
    <w:rsid w:val="00F7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0F4"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D6C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facebook">
    <w:name w:val="service-links-facebook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twitter">
    <w:name w:val="service-links-twitter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intmail">
    <w:name w:val="print_mail"/>
    <w:basedOn w:val="Bekezdsalapbettpusa"/>
    <w:rsid w:val="00F230F4"/>
  </w:style>
  <w:style w:type="character" w:styleId="Kiemels">
    <w:name w:val="Emphasis"/>
    <w:basedOn w:val="Bekezdsalapbettpusa"/>
    <w:uiPriority w:val="20"/>
    <w:qFormat/>
    <w:rsid w:val="00F230F4"/>
    <w:rPr>
      <w:i/>
      <w:iCs/>
    </w:rPr>
  </w:style>
  <w:style w:type="character" w:styleId="Kiemels2">
    <w:name w:val="Strong"/>
    <w:basedOn w:val="Bekezdsalapbettpusa"/>
    <w:uiPriority w:val="22"/>
    <w:qFormat/>
    <w:rsid w:val="00F230F4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4B53A5"/>
    <w:rPr>
      <w:color w:val="954F72" w:themeColor="followedHyperlink"/>
      <w:u w:val="single"/>
    </w:rPr>
  </w:style>
  <w:style w:type="paragraph" w:styleId="Szvegtrzs">
    <w:name w:val="Body Text"/>
    <w:basedOn w:val="Norml"/>
    <w:link w:val="SzvegtrzsChar"/>
    <w:semiHidden/>
    <w:unhideWhenUsed/>
    <w:rsid w:val="00EC2406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semiHidden/>
    <w:rsid w:val="00EC2406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D6C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7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9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7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1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2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4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0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24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5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1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1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.njt.hu/eli/364526/r/2023/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733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6</cp:revision>
  <dcterms:created xsi:type="dcterms:W3CDTF">2026-01-27T12:08:00Z</dcterms:created>
  <dcterms:modified xsi:type="dcterms:W3CDTF">2026-01-27T12:54:00Z</dcterms:modified>
</cp:coreProperties>
</file>